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DC787C">
        <w:trPr>
          <w:cantSplit/>
          <w:trHeight w:val="1490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</w:p>
          <w:p w:rsidR="00586212" w:rsidRPr="00853BE9" w:rsidRDefault="00755AC3" w:rsidP="0058621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</w:t>
            </w:r>
            <w:r w:rsidR="00586212">
              <w:rPr>
                <w:rFonts w:ascii="Times New Roman" w:hAnsi="Times New Roman"/>
                <w:sz w:val="18"/>
                <w:szCs w:val="18"/>
              </w:rPr>
              <w:t>сам</w:t>
            </w:r>
            <w:r w:rsidR="00853BE9">
              <w:rPr>
                <w:rFonts w:ascii="Times New Roman" w:hAnsi="Times New Roman"/>
                <w:sz w:val="18"/>
                <w:szCs w:val="18"/>
              </w:rPr>
              <w:t>) Ширяев Сергей Александрович-старший мастер по ремонту электрооборудования ЭСПЦ №3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6874C9">
              <w:rPr>
                <w:rFonts w:ascii="Times New Roman" w:hAnsi="Times New Roman"/>
                <w:sz w:val="18"/>
                <w:szCs w:val="18"/>
              </w:rPr>
              <w:t xml:space="preserve"> (3513) 69-67</w:t>
            </w:r>
            <w:r w:rsidR="00DC787C">
              <w:rPr>
                <w:rFonts w:ascii="Times New Roman" w:hAnsi="Times New Roman"/>
                <w:sz w:val="18"/>
                <w:szCs w:val="18"/>
              </w:rPr>
              <w:t>-</w:t>
            </w:r>
            <w:r w:rsidR="00853BE9">
              <w:rPr>
                <w:rFonts w:ascii="Times New Roman" w:hAnsi="Times New Roman"/>
                <w:sz w:val="18"/>
                <w:szCs w:val="18"/>
              </w:rPr>
              <w:t>83.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8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596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3471A4" w:rsidRPr="00C21FBF" w:rsidRDefault="00755AC3" w:rsidP="003471A4">
            <w:pPr>
              <w:spacing w:after="0"/>
              <w:rPr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вы</w:t>
            </w:r>
            <w:r w:rsidR="00586212">
              <w:rPr>
                <w:rFonts w:ascii="Times New Roman" w:hAnsi="Times New Roman"/>
                <w:sz w:val="18"/>
                <w:szCs w:val="18"/>
              </w:rPr>
              <w:t>полн</w:t>
            </w:r>
            <w:r w:rsidR="006874C9">
              <w:rPr>
                <w:rFonts w:ascii="Times New Roman" w:hAnsi="Times New Roman"/>
                <w:sz w:val="18"/>
                <w:szCs w:val="18"/>
              </w:rPr>
              <w:t>ение работ по капитальному ре</w:t>
            </w:r>
            <w:r w:rsidR="00853BE9">
              <w:rPr>
                <w:rFonts w:ascii="Times New Roman" w:hAnsi="Times New Roman"/>
                <w:sz w:val="18"/>
                <w:szCs w:val="18"/>
              </w:rPr>
              <w:t>монту без смены обмоток электропечных</w:t>
            </w:r>
            <w:r w:rsidR="006874C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53BE9">
              <w:rPr>
                <w:rFonts w:ascii="Times New Roman" w:hAnsi="Times New Roman"/>
                <w:sz w:val="18"/>
                <w:szCs w:val="18"/>
              </w:rPr>
              <w:t xml:space="preserve">масляных </w:t>
            </w:r>
            <w:r w:rsidR="006874C9">
              <w:rPr>
                <w:rFonts w:ascii="Times New Roman" w:hAnsi="Times New Roman"/>
                <w:sz w:val="18"/>
                <w:szCs w:val="18"/>
              </w:rPr>
              <w:t>трансформа</w:t>
            </w:r>
            <w:r w:rsidR="00853BE9">
              <w:rPr>
                <w:rFonts w:ascii="Times New Roman" w:hAnsi="Times New Roman"/>
                <w:sz w:val="18"/>
                <w:szCs w:val="18"/>
              </w:rPr>
              <w:t>торов типа ЭОЦДН 4000/10</w:t>
            </w:r>
            <w:r w:rsidR="006874C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586212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 регламентированный объем работ при капитальном ремонте масл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ного трансформатора:</w:t>
            </w:r>
          </w:p>
          <w:p w:rsidR="00165061" w:rsidRDefault="0016506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проведение дефектовки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вскрытие активной части трансформатора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 и очистка магнитопровода, проверка и восстановление изоляции до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тупных стяжных устройств и их подтяжка, проверка схемы заземления с изм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рением сопротивления изоляции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 и очистка обмоток и отводов, мелкий ремонт ярмовой изоляции и изоляции отводов, подпрессовка обмоток, проверка доступных паек, ремонт несущей конструкции отводов обмоток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проверка и очистка переключател</w:t>
            </w:r>
            <w:r w:rsidR="00202755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й ответвлений обмоток, ремонт и подтяжка контактов, проверка паек, перемычек и всех механизмов перекл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r>
              <w:rPr>
                <w:rFonts w:ascii="Times New Roman" w:hAnsi="Times New Roman"/>
                <w:sz w:val="18"/>
                <w:szCs w:val="18"/>
              </w:rPr>
              <w:t>ча</w:t>
            </w:r>
            <w:r w:rsidR="00165061">
              <w:rPr>
                <w:rFonts w:ascii="Times New Roman" w:hAnsi="Times New Roman"/>
                <w:sz w:val="18"/>
                <w:szCs w:val="18"/>
              </w:rPr>
              <w:t>ющего устройства РНО-17</w:t>
            </w:r>
          </w:p>
          <w:p w:rsidR="006874C9" w:rsidRDefault="006874C9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очистка и ремонт крышки, расширителя, предохранительных ус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ройств, арматуры, системы охлаждения, термосифонных или адсорбционных фильтров и воздухосушителей, замена сорбента</w:t>
            </w:r>
          </w:p>
          <w:p w:rsidR="00202755" w:rsidRDefault="0016506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наружная и внутренняя очистка радиаторов системы охлаждения</w:t>
            </w:r>
          </w:p>
          <w:p w:rsidR="00202755" w:rsidRDefault="0016506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неисправных вентиляторов и маслонасосов системы охлаждения</w:t>
            </w:r>
          </w:p>
          <w:p w:rsidR="00202755" w:rsidRDefault="0016506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чистка, ремонт вводов НН и ВН</w:t>
            </w:r>
          </w:p>
          <w:p w:rsidR="00202755" w:rsidRDefault="0016506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осмотр, чистка, ремонт бака</w:t>
            </w:r>
          </w:p>
          <w:p w:rsidR="00165061" w:rsidRDefault="0016506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сушка, очистка, регенерация масла</w:t>
            </w:r>
          </w:p>
          <w:p w:rsidR="00165061" w:rsidRDefault="0016506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сушка изоляции обмоток активной части, необходимая сушка определяется по результатам предварительных испытаний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сборка трансформатора с заменой </w:t>
            </w:r>
            <w:r w:rsidR="00165061">
              <w:rPr>
                <w:rFonts w:ascii="Times New Roman" w:hAnsi="Times New Roman"/>
                <w:sz w:val="18"/>
                <w:szCs w:val="18"/>
              </w:rPr>
              <w:t xml:space="preserve">резиновых </w:t>
            </w:r>
            <w:r>
              <w:rPr>
                <w:rFonts w:ascii="Times New Roman" w:hAnsi="Times New Roman"/>
                <w:sz w:val="18"/>
                <w:szCs w:val="18"/>
              </w:rPr>
              <w:t>уплотнений и гидравлические испытания после ремонта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испытания после капремонта</w:t>
            </w:r>
          </w:p>
          <w:p w:rsidR="00202755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данные:</w:t>
            </w:r>
          </w:p>
          <w:p w:rsidR="00202755" w:rsidRDefault="006171E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 настоящее время оба трансформатора находятся в работе</w:t>
            </w:r>
          </w:p>
          <w:p w:rsidR="006171EC" w:rsidRDefault="006171E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 трансформаторов наблюдается значительная течь масла из-под резиновых уплотнений вводов НН, ВН и крышки трансформатора</w:t>
            </w:r>
          </w:p>
          <w:p w:rsidR="006171EC" w:rsidRPr="006171EC" w:rsidRDefault="006171E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 одного трансформатора неисправны два вентилятора и один маслонасос системы охлаждения, при этом во время работы происходит нагрев масла до 100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202755" w:rsidRPr="00C21FBF" w:rsidRDefault="0020275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755" w:rsidRPr="00C21FBF" w:rsidTr="00CE29A6">
        <w:trPr>
          <w:cantSplit/>
          <w:trHeight w:val="375"/>
        </w:trPr>
        <w:tc>
          <w:tcPr>
            <w:tcW w:w="665" w:type="dxa"/>
          </w:tcPr>
          <w:p w:rsidR="00202755" w:rsidRPr="00C21FBF" w:rsidRDefault="0020275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202755" w:rsidRPr="00C21FBF" w:rsidRDefault="00202755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Место и сроки выполнения работ</w:t>
            </w:r>
          </w:p>
        </w:tc>
        <w:tc>
          <w:tcPr>
            <w:tcW w:w="6379" w:type="dxa"/>
          </w:tcPr>
          <w:p w:rsidR="00202755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Работы выполняются на территории подрядчика.</w:t>
            </w:r>
          </w:p>
          <w:p w:rsidR="00202755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</w:t>
            </w:r>
            <w:r w:rsidR="006171EC">
              <w:rPr>
                <w:rFonts w:ascii="Times New Roman" w:hAnsi="Times New Roman"/>
                <w:color w:val="000000"/>
                <w:sz w:val="18"/>
                <w:szCs w:val="18"/>
              </w:rPr>
              <w:t>ия работ 4 квартал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2018 г.</w:t>
            </w:r>
          </w:p>
          <w:p w:rsidR="00202755" w:rsidRPr="00C21FBF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5862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21FBF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  <w:r w:rsidR="00CE017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Предоплата не более 50%.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 электронном виде или на электронную почту </w:t>
            </w:r>
            <w:hyperlink r:id="rId9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комплект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указанным в пункте </w:t>
            </w:r>
            <w:r w:rsidR="00CE017F" w:rsidRPr="00CE017F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6171EC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Pr="00CE017F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755AC3" w:rsidRPr="0060381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381D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3E2634" w:rsidRPr="0060381D">
              <w:rPr>
                <w:rFonts w:ascii="Times New Roman" w:hAnsi="Times New Roman"/>
                <w:sz w:val="18"/>
                <w:szCs w:val="18"/>
              </w:rPr>
              <w:t>иема предложений-с 8.00 час</w:t>
            </w:r>
            <w:r w:rsidR="001B7CA6">
              <w:rPr>
                <w:rFonts w:ascii="Times New Roman" w:hAnsi="Times New Roman"/>
                <w:sz w:val="18"/>
                <w:szCs w:val="18"/>
              </w:rPr>
              <w:t>ов 3сентября</w:t>
            </w:r>
            <w:r w:rsidR="009E579D" w:rsidRPr="0060381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60381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60381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381D">
              <w:rPr>
                <w:rFonts w:ascii="Times New Roman" w:hAnsi="Times New Roman"/>
                <w:sz w:val="18"/>
                <w:szCs w:val="18"/>
              </w:rPr>
              <w:t>Врем</w:t>
            </w:r>
            <w:r w:rsidR="004E7AF1" w:rsidRPr="0060381D">
              <w:rPr>
                <w:rFonts w:ascii="Times New Roman" w:hAnsi="Times New Roman"/>
                <w:sz w:val="18"/>
                <w:szCs w:val="18"/>
              </w:rPr>
              <w:t>я окончания п</w:t>
            </w:r>
            <w:r w:rsidR="009E579D" w:rsidRPr="0060381D">
              <w:rPr>
                <w:rFonts w:ascii="Times New Roman" w:hAnsi="Times New Roman"/>
                <w:sz w:val="18"/>
                <w:szCs w:val="18"/>
              </w:rPr>
              <w:t>риема п</w:t>
            </w:r>
            <w:r w:rsidR="0060381D" w:rsidRPr="0060381D">
              <w:rPr>
                <w:rFonts w:ascii="Times New Roman" w:hAnsi="Times New Roman"/>
                <w:sz w:val="18"/>
                <w:szCs w:val="18"/>
              </w:rPr>
              <w:t>редложений-17.00 часов 18 сентября</w:t>
            </w:r>
            <w:r w:rsidR="009E579D" w:rsidRPr="0060381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60381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60381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381D">
              <w:rPr>
                <w:rFonts w:ascii="Times New Roman" w:hAnsi="Times New Roman"/>
                <w:sz w:val="18"/>
                <w:szCs w:val="18"/>
              </w:rPr>
              <w:t>Д</w:t>
            </w:r>
            <w:r w:rsidR="00D16098" w:rsidRPr="0060381D">
              <w:rPr>
                <w:rFonts w:ascii="Times New Roman" w:hAnsi="Times New Roman"/>
                <w:sz w:val="18"/>
                <w:szCs w:val="18"/>
              </w:rPr>
              <w:t>ата обобщения пред</w:t>
            </w:r>
            <w:r w:rsidR="0060381D" w:rsidRPr="0060381D">
              <w:rPr>
                <w:rFonts w:ascii="Times New Roman" w:hAnsi="Times New Roman"/>
                <w:sz w:val="18"/>
                <w:szCs w:val="18"/>
              </w:rPr>
              <w:t>ложений-20 сентября</w:t>
            </w:r>
            <w:r w:rsidR="009E579D" w:rsidRPr="0060381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60381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60381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381D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 w:rsidR="009E579D" w:rsidRPr="0060381D">
              <w:rPr>
                <w:rFonts w:ascii="Times New Roman" w:hAnsi="Times New Roman"/>
                <w:sz w:val="18"/>
                <w:szCs w:val="18"/>
              </w:rPr>
              <w:t>приема у</w:t>
            </w:r>
            <w:r w:rsidR="0060381D" w:rsidRPr="0060381D">
              <w:rPr>
                <w:rFonts w:ascii="Times New Roman" w:hAnsi="Times New Roman"/>
                <w:sz w:val="18"/>
                <w:szCs w:val="18"/>
              </w:rPr>
              <w:t>лучшенных предложений-20 сентября</w:t>
            </w:r>
            <w:r w:rsidR="009E579D" w:rsidRPr="0060381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60381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60381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381D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</w:t>
            </w:r>
            <w:r w:rsidR="0060381D" w:rsidRPr="0060381D">
              <w:rPr>
                <w:rFonts w:ascii="Times New Roman" w:hAnsi="Times New Roman"/>
                <w:sz w:val="18"/>
                <w:szCs w:val="18"/>
              </w:rPr>
              <w:t>-25 сентябр</w:t>
            </w:r>
            <w:r w:rsidR="009E579D" w:rsidRPr="0060381D">
              <w:rPr>
                <w:rFonts w:ascii="Times New Roman" w:hAnsi="Times New Roman"/>
                <w:sz w:val="18"/>
                <w:szCs w:val="18"/>
              </w:rPr>
              <w:t>я 2018</w:t>
            </w:r>
            <w:r w:rsidRPr="0060381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60381D" w:rsidRDefault="00755AC3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381D">
              <w:rPr>
                <w:rFonts w:ascii="Times New Roman" w:hAnsi="Times New Roman"/>
                <w:sz w:val="18"/>
                <w:szCs w:val="18"/>
              </w:rPr>
              <w:t>Дата подв</w:t>
            </w:r>
            <w:r w:rsidR="00FE19F7" w:rsidRPr="0060381D">
              <w:rPr>
                <w:rFonts w:ascii="Times New Roman" w:hAnsi="Times New Roman"/>
                <w:sz w:val="18"/>
                <w:szCs w:val="18"/>
              </w:rPr>
              <w:t>едения оконча</w:t>
            </w:r>
            <w:r w:rsidR="0003390D" w:rsidRPr="0060381D">
              <w:rPr>
                <w:rFonts w:ascii="Times New Roman" w:hAnsi="Times New Roman"/>
                <w:sz w:val="18"/>
                <w:szCs w:val="18"/>
              </w:rPr>
              <w:t>тельных итогов-</w:t>
            </w:r>
            <w:r w:rsidR="0060381D" w:rsidRPr="0060381D">
              <w:rPr>
                <w:rFonts w:ascii="Times New Roman" w:hAnsi="Times New Roman"/>
                <w:sz w:val="18"/>
                <w:szCs w:val="18"/>
              </w:rPr>
              <w:t>27 сентября</w:t>
            </w:r>
            <w:r w:rsidR="009E579D" w:rsidRPr="0060381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60381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60381D" w:rsidRDefault="003E2634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381D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60381D" w:rsidRPr="0060381D">
              <w:rPr>
                <w:rFonts w:ascii="Times New Roman" w:hAnsi="Times New Roman"/>
                <w:sz w:val="18"/>
                <w:szCs w:val="18"/>
              </w:rPr>
              <w:t>составления протокола-27 сентября</w:t>
            </w:r>
            <w:r w:rsidR="009E579D" w:rsidRPr="0060381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60381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755AC3" w:rsidRPr="0060381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381D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60381D">
              <w:rPr>
                <w:rFonts w:ascii="Times New Roman" w:hAnsi="Times New Roman"/>
                <w:sz w:val="18"/>
                <w:szCs w:val="18"/>
              </w:rPr>
              <w:t>о</w:t>
            </w:r>
            <w:r w:rsidRPr="0060381D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755AC3" w:rsidRPr="0060381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381D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4C337E" w:rsidRPr="0060381D">
              <w:rPr>
                <w:rFonts w:ascii="Times New Roman" w:hAnsi="Times New Roman"/>
                <w:sz w:val="18"/>
                <w:szCs w:val="18"/>
              </w:rPr>
              <w:t>и и п</w:t>
            </w:r>
            <w:r w:rsidR="00FE19F7" w:rsidRPr="0060381D">
              <w:rPr>
                <w:rFonts w:ascii="Times New Roman" w:hAnsi="Times New Roman"/>
                <w:sz w:val="18"/>
                <w:szCs w:val="18"/>
              </w:rPr>
              <w:t>одведения итогов з</w:t>
            </w:r>
            <w:r w:rsidR="00FE19F7" w:rsidRPr="0060381D">
              <w:rPr>
                <w:rFonts w:ascii="Times New Roman" w:hAnsi="Times New Roman"/>
                <w:sz w:val="18"/>
                <w:szCs w:val="18"/>
              </w:rPr>
              <w:t>а</w:t>
            </w:r>
            <w:r w:rsidR="0060381D" w:rsidRPr="0060381D">
              <w:rPr>
                <w:rFonts w:ascii="Times New Roman" w:hAnsi="Times New Roman"/>
                <w:sz w:val="18"/>
                <w:szCs w:val="18"/>
              </w:rPr>
              <w:t>купки 27 сентября</w:t>
            </w:r>
            <w:r w:rsidR="009E579D" w:rsidRPr="0060381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60381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C21FBF" w:rsidTr="00CE017F">
        <w:trPr>
          <w:cantSplit/>
          <w:trHeight w:val="2068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C21FB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к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хническим характер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стикам оборудования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, к результатам работы и иные требования, связанные с определением соответствия  выполня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379" w:type="dxa"/>
          </w:tcPr>
          <w:p w:rsidR="00CE017F" w:rsidRDefault="00CE017F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 заявке на участие в конкурсе необходимо указать стоимость, объемы и ср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ки выполнения работ по каждому трансформатору, условия оплаты</w:t>
            </w:r>
          </w:p>
          <w:p w:rsidR="00D16098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- подрядчик должен иметь квалифицированный персонал, </w:t>
            </w:r>
            <w:r w:rsidR="00CE017F">
              <w:rPr>
                <w:rFonts w:ascii="Times New Roman" w:hAnsi="Times New Roman"/>
                <w:sz w:val="18"/>
                <w:szCs w:val="18"/>
              </w:rPr>
              <w:t>имеющий соответс</w:t>
            </w:r>
            <w:r w:rsidR="00CE017F">
              <w:rPr>
                <w:rFonts w:ascii="Times New Roman" w:hAnsi="Times New Roman"/>
                <w:sz w:val="18"/>
                <w:szCs w:val="18"/>
              </w:rPr>
              <w:t>т</w:t>
            </w:r>
            <w:r w:rsidR="00CE017F">
              <w:rPr>
                <w:rFonts w:ascii="Times New Roman" w:hAnsi="Times New Roman"/>
                <w:sz w:val="18"/>
                <w:szCs w:val="18"/>
              </w:rPr>
              <w:t>вующие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свидетельства и удостоверения</w:t>
            </w:r>
            <w:r w:rsidR="00CE017F">
              <w:rPr>
                <w:rFonts w:ascii="Times New Roman" w:hAnsi="Times New Roman"/>
                <w:sz w:val="18"/>
                <w:szCs w:val="18"/>
              </w:rPr>
              <w:t xml:space="preserve"> установленного образца</w:t>
            </w:r>
          </w:p>
          <w:p w:rsidR="00707E53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586212" w:rsidRPr="009E579D" w:rsidRDefault="00586212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рабо</w:t>
            </w:r>
            <w:r w:rsidR="00CE017F">
              <w:rPr>
                <w:rFonts w:ascii="Times New Roman" w:hAnsi="Times New Roman"/>
                <w:sz w:val="18"/>
                <w:szCs w:val="18"/>
              </w:rPr>
              <w:t xml:space="preserve">ты по испытаниям 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электрооборудования подрядчик осуществляет за счет собственных сил и средств</w:t>
            </w:r>
          </w:p>
          <w:p w:rsidR="00707E53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предоставляет заказчику исполнительную документацию, а име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н</w:t>
            </w:r>
            <w:r w:rsidR="00CE017F">
              <w:rPr>
                <w:rFonts w:ascii="Times New Roman" w:hAnsi="Times New Roman"/>
                <w:sz w:val="18"/>
                <w:szCs w:val="18"/>
              </w:rPr>
              <w:t>но: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необходимые ак</w:t>
            </w:r>
            <w:r w:rsidR="00DC787C" w:rsidRPr="009E579D">
              <w:rPr>
                <w:rFonts w:ascii="Times New Roman" w:hAnsi="Times New Roman"/>
                <w:sz w:val="18"/>
                <w:szCs w:val="18"/>
              </w:rPr>
              <w:t>ты</w:t>
            </w:r>
            <w:r w:rsidR="0058555F" w:rsidRPr="009E579D">
              <w:rPr>
                <w:rFonts w:ascii="Times New Roman" w:hAnsi="Times New Roman"/>
                <w:sz w:val="18"/>
                <w:szCs w:val="18"/>
              </w:rPr>
              <w:t>, протоколы замеров, испытаний</w:t>
            </w:r>
          </w:p>
          <w:p w:rsidR="0058555F" w:rsidRPr="009E579D" w:rsidRDefault="0058555F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Цена договора (цена лота) формируется с </w:t>
            </w:r>
            <w:r w:rsidR="0058555F">
              <w:rPr>
                <w:color w:val="000000"/>
                <w:sz w:val="18"/>
                <w:szCs w:val="18"/>
              </w:rPr>
              <w:t>учетом</w:t>
            </w:r>
            <w:r w:rsidRPr="00C21FBF">
              <w:rPr>
                <w:color w:val="000000"/>
                <w:sz w:val="18"/>
                <w:szCs w:val="18"/>
              </w:rPr>
              <w:t xml:space="preserve"> НДС. 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на выполненные работы не менее 12 месяцев с даты подписания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СНиП при производстве работ и допущением строительного брака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005E30">
        <w:trPr>
          <w:cantSplit/>
          <w:trHeight w:val="656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сведения о ранее выполненных</w:t>
            </w:r>
            <w:r w:rsidR="005855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аналогичных работах </w:t>
            </w:r>
          </w:p>
          <w:p w:rsidR="00D16098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отзывы организаций, где ранее были </w:t>
            </w:r>
            <w:r w:rsidR="005855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выполнены аналогичные работы </w:t>
            </w:r>
          </w:p>
          <w:p w:rsidR="00D16098" w:rsidRPr="00C21FBF" w:rsidRDefault="00D16098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C52" w:rsidRDefault="00B01C52" w:rsidP="003E7E51">
      <w:pPr>
        <w:spacing w:after="0" w:line="240" w:lineRule="auto"/>
      </w:pPr>
      <w:r>
        <w:separator/>
      </w:r>
    </w:p>
  </w:endnote>
  <w:endnote w:type="continuationSeparator" w:id="1">
    <w:p w:rsidR="00B01C52" w:rsidRDefault="00B01C52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C52" w:rsidRDefault="00B01C52" w:rsidP="003E7E51">
      <w:pPr>
        <w:spacing w:after="0" w:line="240" w:lineRule="auto"/>
      </w:pPr>
      <w:r>
        <w:separator/>
      </w:r>
    </w:p>
  </w:footnote>
  <w:footnote w:type="continuationSeparator" w:id="1">
    <w:p w:rsidR="00B01C52" w:rsidRDefault="00B01C52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05E30"/>
    <w:rsid w:val="00025B5E"/>
    <w:rsid w:val="0003390D"/>
    <w:rsid w:val="00073CE2"/>
    <w:rsid w:val="000862BB"/>
    <w:rsid w:val="000A3DB8"/>
    <w:rsid w:val="000C727F"/>
    <w:rsid w:val="000F69D8"/>
    <w:rsid w:val="00165061"/>
    <w:rsid w:val="001B12B7"/>
    <w:rsid w:val="001B2156"/>
    <w:rsid w:val="001B7CA6"/>
    <w:rsid w:val="001C66C2"/>
    <w:rsid w:val="00202755"/>
    <w:rsid w:val="002601B1"/>
    <w:rsid w:val="00265C92"/>
    <w:rsid w:val="00265F2B"/>
    <w:rsid w:val="00286B6F"/>
    <w:rsid w:val="00295217"/>
    <w:rsid w:val="002E6539"/>
    <w:rsid w:val="003471A4"/>
    <w:rsid w:val="003E2634"/>
    <w:rsid w:val="003E7E51"/>
    <w:rsid w:val="00482D88"/>
    <w:rsid w:val="004C337E"/>
    <w:rsid w:val="004E7AF1"/>
    <w:rsid w:val="0058555F"/>
    <w:rsid w:val="00586212"/>
    <w:rsid w:val="0060381D"/>
    <w:rsid w:val="006171EC"/>
    <w:rsid w:val="006370DE"/>
    <w:rsid w:val="00665903"/>
    <w:rsid w:val="006874C9"/>
    <w:rsid w:val="006B4E2B"/>
    <w:rsid w:val="00700849"/>
    <w:rsid w:val="00707E53"/>
    <w:rsid w:val="00746E08"/>
    <w:rsid w:val="00755AC3"/>
    <w:rsid w:val="007A1F84"/>
    <w:rsid w:val="007E08E3"/>
    <w:rsid w:val="0084665C"/>
    <w:rsid w:val="00853BE9"/>
    <w:rsid w:val="00857644"/>
    <w:rsid w:val="008E0B61"/>
    <w:rsid w:val="009E579D"/>
    <w:rsid w:val="009F1A57"/>
    <w:rsid w:val="00B01C52"/>
    <w:rsid w:val="00B65152"/>
    <w:rsid w:val="00BB0FC4"/>
    <w:rsid w:val="00BF2498"/>
    <w:rsid w:val="00C21FBF"/>
    <w:rsid w:val="00CD5822"/>
    <w:rsid w:val="00CE017F"/>
    <w:rsid w:val="00CE29A6"/>
    <w:rsid w:val="00D16098"/>
    <w:rsid w:val="00D252C3"/>
    <w:rsid w:val="00D310CC"/>
    <w:rsid w:val="00D46512"/>
    <w:rsid w:val="00D7229F"/>
    <w:rsid w:val="00DC787C"/>
    <w:rsid w:val="00E82031"/>
    <w:rsid w:val="00EE4354"/>
    <w:rsid w:val="00FE19F7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vor@z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71A2E-8ADB-4C86-94C9-6A7E1E46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3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2018-08-30T05:09:00Z</cp:lastPrinted>
  <dcterms:created xsi:type="dcterms:W3CDTF">2017-07-31T06:19:00Z</dcterms:created>
  <dcterms:modified xsi:type="dcterms:W3CDTF">2018-08-30T05:09:00Z</dcterms:modified>
</cp:coreProperties>
</file>